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34464" w:rsidP="00AE3597">
            <w:pPr>
              <w:cnfStyle w:val="000000100000"/>
            </w:pPr>
            <w:r w:rsidRPr="00D34464">
              <w:drawing>
                <wp:inline distT="0" distB="0" distL="0" distR="0">
                  <wp:extent cx="1044907" cy="1400175"/>
                  <wp:effectExtent l="19050" t="0" r="2843" b="0"/>
                  <wp:docPr id="1" name="Picture 328" descr="http://english.sass.org.cn/admin/upfiles/2011712105958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english.sass.org.cn/admin/upfiles/2011712105958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07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D34464" w:rsidP="00AE3597">
            <w:pPr>
              <w:cnfStyle w:val="000000100000"/>
            </w:pPr>
            <w:r w:rsidRPr="00A658E6">
              <w:rPr>
                <w:b/>
                <w:bCs/>
                <w:sz w:val="24"/>
                <w:szCs w:val="24"/>
              </w:rPr>
              <w:t xml:space="preserve">Jiang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Youfu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D34464" w:rsidP="00CB5C1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 Marx’s Critique and Reconstruction of the Concept of Development in Hegel philosophy, Marxism &amp; Reality, No.2, 2006. (Chinese) </w:t>
            </w:r>
            <w:r w:rsidRPr="00A658E6">
              <w:rPr>
                <w:sz w:val="24"/>
                <w:szCs w:val="24"/>
              </w:rPr>
              <w:br/>
              <w:t xml:space="preserve">· On the Difference in Historical Principle between Marx and Hegel by the Question of Subjectivity, </w:t>
            </w:r>
            <w:proofErr w:type="spellStart"/>
            <w:r w:rsidRPr="00A658E6">
              <w:rPr>
                <w:sz w:val="24"/>
                <w:szCs w:val="24"/>
              </w:rPr>
              <w:t>Fudan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gramStart"/>
            <w:r w:rsidRPr="00A658E6">
              <w:rPr>
                <w:sz w:val="24"/>
                <w:szCs w:val="24"/>
              </w:rPr>
              <w:t>Journal(</w:t>
            </w:r>
            <w:proofErr w:type="gramEnd"/>
            <w:r w:rsidRPr="00A658E6">
              <w:rPr>
                <w:sz w:val="24"/>
                <w:szCs w:val="24"/>
              </w:rPr>
              <w:t xml:space="preserve">Social Sciences) No.2, 2006. (Chinese) </w:t>
            </w:r>
            <w:r w:rsidRPr="00A658E6">
              <w:rPr>
                <w:sz w:val="24"/>
                <w:szCs w:val="24"/>
              </w:rPr>
              <w:br/>
              <w:t xml:space="preserve">· </w:t>
            </w:r>
            <w:proofErr w:type="spellStart"/>
            <w:r w:rsidRPr="00A658E6">
              <w:rPr>
                <w:sz w:val="24"/>
                <w:szCs w:val="24"/>
              </w:rPr>
              <w:t>Lukacs</w:t>
            </w:r>
            <w:proofErr w:type="spellEnd"/>
            <w:r w:rsidRPr="00A658E6">
              <w:rPr>
                <w:sz w:val="24"/>
                <w:szCs w:val="24"/>
              </w:rPr>
              <w:t xml:space="preserve">’ Reconstruction of Marxist ontology in his Later Years and its Limitations, </w:t>
            </w:r>
            <w:proofErr w:type="spellStart"/>
            <w:r w:rsidRPr="00A658E6">
              <w:rPr>
                <w:sz w:val="24"/>
                <w:szCs w:val="24"/>
              </w:rPr>
              <w:t>Hebei</w:t>
            </w:r>
            <w:proofErr w:type="spellEnd"/>
            <w:r w:rsidRPr="00A658E6">
              <w:rPr>
                <w:sz w:val="24"/>
                <w:szCs w:val="24"/>
              </w:rPr>
              <w:t xml:space="preserve"> Academic Journal, No. 5, 2008. (Chinese) </w:t>
            </w:r>
            <w:r w:rsidRPr="00A658E6">
              <w:rPr>
                <w:sz w:val="24"/>
                <w:szCs w:val="24"/>
              </w:rPr>
              <w:br/>
              <w:t>·Two Basic Faces of Eco-socialism and the Inherent Theoretical Tensions between each other, Marxism &amp; Reality, No.6,2010. (Chinese)</w:t>
            </w:r>
          </w:p>
          <w:p w:rsidR="00D34464" w:rsidRDefault="00D34464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D34464" w:rsidP="00AE3597">
            <w:pPr>
              <w:cnfStyle w:val="000000000000"/>
            </w:pPr>
            <w:r w:rsidRPr="00A658E6">
              <w:rPr>
                <w:sz w:val="24"/>
                <w:szCs w:val="24"/>
              </w:rPr>
              <w:t xml:space="preserve">Jiang got his Ph.D. degree from </w:t>
            </w:r>
            <w:proofErr w:type="spellStart"/>
            <w:r w:rsidRPr="00A658E6">
              <w:rPr>
                <w:sz w:val="24"/>
                <w:szCs w:val="24"/>
              </w:rPr>
              <w:t>Fudan</w:t>
            </w:r>
            <w:proofErr w:type="spellEnd"/>
            <w:r w:rsidRPr="00A658E6">
              <w:rPr>
                <w:sz w:val="24"/>
                <w:szCs w:val="24"/>
              </w:rPr>
              <w:t xml:space="preserve"> University in 2006. </w:t>
            </w:r>
            <w:r w:rsidRPr="00A658E6">
              <w:rPr>
                <w:sz w:val="24"/>
                <w:szCs w:val="24"/>
              </w:rPr>
              <w:br/>
              <w:t xml:space="preserve">Starting his career as a philosophy researcher in 2006 at SASS. </w:t>
            </w:r>
            <w:r w:rsidRPr="00A658E6">
              <w:rPr>
                <w:sz w:val="24"/>
                <w:szCs w:val="24"/>
              </w:rPr>
              <w:br/>
              <w:t xml:space="preserve">Jiang got his associate research professorship in 2008. </w:t>
            </w:r>
            <w:r w:rsidRPr="00A658E6">
              <w:rPr>
                <w:sz w:val="24"/>
                <w:szCs w:val="24"/>
              </w:rPr>
              <w:br/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D34464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jyf@sass.org.cn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D34464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+86 21 64862266 29121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F26C4"/>
    <w:rsid w:val="00B254D6"/>
    <w:rsid w:val="00CB5ABB"/>
    <w:rsid w:val="00CB5C1A"/>
    <w:rsid w:val="00D3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2011-08-06T05:28:00Z</dcterms:created>
  <dcterms:modified xsi:type="dcterms:W3CDTF">2011-08-06T05:28:00Z</dcterms:modified>
</cp:coreProperties>
</file>